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numId w:val="0"/>
        </w:numPr>
        <w:tabs>
          <w:tab w:val="left" w:pos="660"/>
        </w:tabs>
        <w:spacing w:line="400" w:lineRule="exact"/>
        <w:jc w:val="center"/>
        <w:rPr>
          <w:rFonts w:hint="eastAsia"/>
          <w:b/>
          <w:bCs/>
          <w:sz w:val="36"/>
          <w:szCs w:val="36"/>
          <w:lang w:val="en-US" w:eastAsia="zh-CN"/>
        </w:rPr>
      </w:pPr>
      <w:r>
        <w:rPr>
          <w:rFonts w:hint="eastAsia"/>
          <w:b/>
          <w:bCs/>
          <w:sz w:val="36"/>
          <w:szCs w:val="36"/>
          <w:lang w:val="en-US" w:eastAsia="zh-CN"/>
        </w:rPr>
        <w:t>乡村社会学期末复习资料</w:t>
      </w:r>
    </w:p>
    <w:p>
      <w:pPr>
        <w:numPr>
          <w:numId w:val="0"/>
        </w:numPr>
        <w:tabs>
          <w:tab w:val="left" w:pos="660"/>
        </w:tabs>
        <w:spacing w:line="400" w:lineRule="exact"/>
        <w:rPr>
          <w:rFonts w:hint="eastAsia"/>
          <w:b/>
          <w:bCs/>
          <w:sz w:val="36"/>
          <w:szCs w:val="36"/>
          <w:lang w:val="en-US" w:eastAsia="zh-CN"/>
        </w:rPr>
      </w:pPr>
      <w:r>
        <w:rPr>
          <w:rFonts w:hint="eastAsia"/>
          <w:b/>
          <w:bCs/>
          <w:sz w:val="36"/>
          <w:szCs w:val="36"/>
          <w:lang w:val="en-US" w:eastAsia="zh-CN"/>
        </w:rPr>
        <w:t>一、选择题</w:t>
      </w:r>
    </w:p>
    <w:p>
      <w:pPr>
        <w:numPr>
          <w:numId w:val="0"/>
        </w:numPr>
        <w:tabs>
          <w:tab w:val="left" w:pos="660"/>
        </w:tabs>
        <w:spacing w:line="400" w:lineRule="exact"/>
        <w:rPr>
          <w:rFonts w:hint="eastAsia" w:ascii="宋体" w:hAnsi="宋体"/>
          <w:sz w:val="24"/>
          <w:lang w:val="en-US" w:eastAsia="zh-CN"/>
        </w:rPr>
      </w:pPr>
      <w:r>
        <w:rPr>
          <w:rFonts w:hint="eastAsia" w:ascii="宋体" w:hAnsi="宋体"/>
          <w:sz w:val="24"/>
          <w:lang w:val="en-US" w:eastAsia="zh-CN"/>
        </w:rPr>
        <w:t>1、在我国最早的乡村社会学研究的标志是(  A  )。   </w:t>
      </w:r>
    </w:p>
    <w:p>
      <w:pPr>
        <w:numPr>
          <w:numId w:val="0"/>
        </w:numPr>
        <w:tabs>
          <w:tab w:val="left" w:pos="660"/>
        </w:tabs>
        <w:spacing w:line="400" w:lineRule="exact"/>
        <w:rPr>
          <w:rFonts w:hint="eastAsia" w:ascii="宋体" w:hAnsi="宋体"/>
          <w:sz w:val="24"/>
          <w:lang w:val="en-US" w:eastAsia="zh-CN"/>
        </w:rPr>
      </w:pPr>
      <w:r>
        <w:rPr>
          <w:rFonts w:hint="eastAsia" w:ascii="宋体" w:hAnsi="宋体"/>
          <w:sz w:val="24"/>
          <w:lang w:val="en-US" w:eastAsia="zh-CN"/>
        </w:rPr>
        <w:t>A．《中国乡村生活一一个社会学的研究》   B．《华南乡村生活》   C．《北平郊外之乡村家庭》   D．《乡村社会学》</w:t>
      </w:r>
    </w:p>
    <w:p>
      <w:pPr>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2、社会学在我国高等学校和研究机构回复的时间是（   C   ）。</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 xml:space="preserve">   A、1977年       B、1978年       C、1979年       D、1980</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3、以善恶评价为中心的行为规范的总和，是指（    A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 xml:space="preserve">   A、道德      B、习俗      C、社会舆论      D、宗教</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4、系统地提出人口的增长要适应生产力发展水平，有利于经济发展和提高人民生活水平，提出要控制人口增长速度的《新人口论》作者是（   B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 xml:space="preserve">   A、费通宵       B、马寅初       C、雷洁琼       D、袁方</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5、在乡村尽管人们有多种方式获得维持自己生存的物质产品，但最主要的谋生手段是( D   ) </w:t>
      </w:r>
    </w:p>
    <w:p>
      <w:pPr>
        <w:tabs>
          <w:tab w:val="left" w:pos="660"/>
        </w:tabs>
        <w:spacing w:line="400" w:lineRule="exact"/>
        <w:ind w:firstLine="0" w:firstLineChars="0"/>
        <w:rPr>
          <w:rFonts w:hint="eastAsia" w:ascii="宋体" w:hAnsi="宋体"/>
          <w:sz w:val="24"/>
          <w:lang w:val="en-US" w:eastAsia="zh-CN"/>
        </w:rPr>
      </w:pPr>
      <w:r>
        <w:rPr>
          <w:rFonts w:hint="eastAsia" w:ascii="宋体" w:hAnsi="宋体"/>
          <w:sz w:val="24"/>
          <w:lang w:val="en-US" w:eastAsia="zh-CN"/>
        </w:rPr>
        <w:t>  A．副业        B．农业   C．乡镇企业    D．进城务工</w:t>
      </w:r>
    </w:p>
    <w:p>
      <w:pPr>
        <w:tabs>
          <w:tab w:val="left" w:pos="660"/>
        </w:tabs>
        <w:spacing w:line="400" w:lineRule="exact"/>
        <w:ind w:firstLine="0" w:firstLineChars="0"/>
        <w:rPr>
          <w:rFonts w:hint="eastAsia" w:ascii="宋体" w:hAnsi="宋体"/>
          <w:sz w:val="24"/>
        </w:rPr>
      </w:pPr>
      <w:r>
        <w:rPr>
          <w:rFonts w:hint="eastAsia" w:ascii="宋体" w:hAnsi="宋体"/>
          <w:sz w:val="24"/>
          <w:lang w:val="en-US" w:eastAsia="zh-CN"/>
        </w:rPr>
        <w:t>6、</w:t>
      </w:r>
      <w:r>
        <w:rPr>
          <w:rFonts w:hint="eastAsia" w:ascii="宋体" w:hAnsi="宋体"/>
          <w:sz w:val="24"/>
        </w:rPr>
        <w:t xml:space="preserve">在传统乡村，农业活动主要是指(  </w:t>
      </w:r>
      <w:r>
        <w:rPr>
          <w:rFonts w:hint="eastAsia" w:ascii="宋体" w:hAnsi="宋体"/>
          <w:sz w:val="24"/>
          <w:lang w:val="en-US" w:eastAsia="zh-CN"/>
        </w:rPr>
        <w:t>A</w:t>
      </w:r>
      <w:r>
        <w:rPr>
          <w:rFonts w:hint="eastAsia" w:ascii="宋体" w:hAnsi="宋体"/>
          <w:sz w:val="24"/>
        </w:rPr>
        <w:t xml:space="preserve">  )。</w:t>
      </w:r>
    </w:p>
    <w:p>
      <w:pPr>
        <w:spacing w:line="400" w:lineRule="exact"/>
        <w:ind w:firstLine="0" w:firstLineChars="0"/>
        <w:rPr>
          <w:rFonts w:hint="eastAsia" w:ascii="宋体" w:hAnsi="宋体"/>
          <w:sz w:val="24"/>
        </w:rPr>
      </w:pPr>
      <w:r>
        <w:rPr>
          <w:rFonts w:hint="eastAsia" w:ascii="宋体" w:hAnsi="宋体"/>
          <w:sz w:val="24"/>
          <w:lang w:val="en-US" w:eastAsia="zh-CN"/>
        </w:rPr>
        <w:t xml:space="preserve">   </w:t>
      </w:r>
      <w:r>
        <w:rPr>
          <w:rFonts w:hint="eastAsia" w:ascii="宋体" w:hAnsi="宋体"/>
          <w:sz w:val="24"/>
        </w:rPr>
        <w:t>A．农田种植   B．农田养殖   C. 乡村畜牧    D. 乡村特种种植</w:t>
      </w:r>
    </w:p>
    <w:p>
      <w:pPr>
        <w:spacing w:line="400" w:lineRule="exact"/>
        <w:ind w:firstLine="0" w:firstLineChars="0"/>
        <w:rPr>
          <w:rFonts w:hint="eastAsia" w:ascii="宋体" w:hAnsi="宋体"/>
          <w:sz w:val="24"/>
        </w:rPr>
      </w:pPr>
      <w:r>
        <w:rPr>
          <w:rFonts w:hint="eastAsia" w:ascii="宋体" w:hAnsi="宋体"/>
          <w:sz w:val="24"/>
          <w:lang w:val="en-US" w:eastAsia="zh-CN"/>
        </w:rPr>
        <w:t>7、</w:t>
      </w:r>
      <w:r>
        <w:rPr>
          <w:rFonts w:hint="eastAsia" w:ascii="宋体" w:hAnsi="宋体"/>
          <w:sz w:val="24"/>
        </w:rPr>
        <w:t xml:space="preserve">目前在我国乡村，干扰乡村基层政权的最主要的因素是(  </w:t>
      </w:r>
      <w:r>
        <w:rPr>
          <w:rFonts w:hint="eastAsia" w:ascii="宋体" w:hAnsi="宋体"/>
          <w:sz w:val="24"/>
          <w:lang w:val="en-US" w:eastAsia="zh-CN"/>
        </w:rPr>
        <w:t>C</w:t>
      </w:r>
      <w:r>
        <w:rPr>
          <w:rFonts w:hint="eastAsia" w:ascii="宋体" w:hAnsi="宋体"/>
          <w:sz w:val="24"/>
        </w:rPr>
        <w:t xml:space="preserve">  )。</w:t>
      </w:r>
    </w:p>
    <w:p>
      <w:pPr>
        <w:spacing w:line="400" w:lineRule="exact"/>
        <w:ind w:firstLine="0" w:firstLineChars="0"/>
        <w:rPr>
          <w:rFonts w:hint="eastAsia" w:ascii="宋体" w:hAnsi="宋体"/>
          <w:sz w:val="24"/>
        </w:rPr>
      </w:pPr>
      <w:r>
        <w:rPr>
          <w:rFonts w:hint="eastAsia" w:ascii="宋体" w:hAnsi="宋体"/>
          <w:sz w:val="24"/>
          <w:lang w:val="en-US" w:eastAsia="zh-CN"/>
        </w:rPr>
        <w:t xml:space="preserve">   </w:t>
      </w:r>
      <w:r>
        <w:rPr>
          <w:rFonts w:hint="eastAsia" w:ascii="宋体" w:hAnsi="宋体"/>
          <w:sz w:val="24"/>
        </w:rPr>
        <w:t>A．家庭        B. 邻里        C．家族       D. 民间会社</w:t>
      </w:r>
    </w:p>
    <w:p>
      <w:pPr>
        <w:spacing w:line="400" w:lineRule="exact"/>
        <w:ind w:firstLine="0" w:firstLineChars="0"/>
        <w:rPr>
          <w:rFonts w:hint="eastAsia" w:ascii="宋体" w:hAnsi="宋体"/>
          <w:sz w:val="24"/>
        </w:rPr>
      </w:pPr>
      <w:r>
        <w:rPr>
          <w:rFonts w:hint="eastAsia" w:ascii="宋体" w:hAnsi="宋体"/>
          <w:sz w:val="24"/>
          <w:lang w:val="en-US" w:eastAsia="zh-CN"/>
        </w:rPr>
        <w:t>8、</w:t>
      </w:r>
      <w:r>
        <w:rPr>
          <w:rFonts w:hint="eastAsia" w:ascii="宋体" w:hAnsi="宋体"/>
          <w:sz w:val="24"/>
        </w:rPr>
        <w:t xml:space="preserve">人类社会最原始的关系是( </w:t>
      </w:r>
      <w:r>
        <w:rPr>
          <w:rFonts w:hint="eastAsia" w:ascii="宋体" w:hAnsi="宋体"/>
          <w:sz w:val="24"/>
          <w:lang w:val="en-US" w:eastAsia="zh-CN"/>
        </w:rPr>
        <w:t>A</w:t>
      </w:r>
      <w:r>
        <w:rPr>
          <w:rFonts w:hint="eastAsia" w:ascii="宋体" w:hAnsi="宋体"/>
          <w:sz w:val="24"/>
        </w:rPr>
        <w:t xml:space="preserve"> )。</w:t>
      </w:r>
    </w:p>
    <w:p>
      <w:pPr>
        <w:spacing w:line="400" w:lineRule="exact"/>
        <w:ind w:firstLine="0" w:firstLineChars="0"/>
        <w:rPr>
          <w:rFonts w:hint="eastAsia" w:ascii="宋体" w:hAnsi="宋体"/>
          <w:sz w:val="24"/>
        </w:rPr>
      </w:pPr>
      <w:r>
        <w:rPr>
          <w:rFonts w:hint="eastAsia" w:ascii="宋体" w:hAnsi="宋体"/>
          <w:sz w:val="24"/>
          <w:lang w:val="en-US" w:eastAsia="zh-CN"/>
        </w:rPr>
        <w:t xml:space="preserve">   </w:t>
      </w:r>
      <w:r>
        <w:rPr>
          <w:rFonts w:hint="eastAsia" w:ascii="宋体" w:hAnsi="宋体"/>
          <w:sz w:val="24"/>
        </w:rPr>
        <w:t>A. 血缘关系   B．地缘关系  C．趣缘关系             D．业缘关系</w:t>
      </w:r>
    </w:p>
    <w:p>
      <w:pPr>
        <w:tabs>
          <w:tab w:val="left" w:pos="660"/>
        </w:tabs>
        <w:spacing w:line="400" w:lineRule="exact"/>
        <w:ind w:firstLine="0" w:firstLineChars="0"/>
        <w:rPr>
          <w:rFonts w:hint="eastAsia" w:ascii="宋体" w:hAnsi="宋体" w:eastAsia="宋体"/>
          <w:sz w:val="24"/>
          <w:lang w:val="en-US" w:eastAsia="zh-CN"/>
        </w:rPr>
      </w:pPr>
      <w:r>
        <w:rPr>
          <w:rFonts w:hint="eastAsia" w:ascii="宋体" w:hAnsi="宋体"/>
          <w:sz w:val="24"/>
          <w:lang w:val="en-US" w:eastAsia="zh-CN"/>
        </w:rPr>
        <w:t>9、以土地入股、统一经营的农业经济合作组织是（   C    ）。</w:t>
      </w:r>
    </w:p>
    <w:p>
      <w:pPr>
        <w:tabs>
          <w:tab w:val="left" w:pos="660"/>
        </w:tabs>
        <w:spacing w:line="400" w:lineRule="exact"/>
        <w:ind w:firstLine="0" w:firstLineChars="0"/>
        <w:rPr>
          <w:rFonts w:hint="eastAsia" w:ascii="宋体" w:hAnsi="宋体"/>
          <w:sz w:val="24"/>
        </w:rPr>
      </w:pPr>
      <w:r>
        <w:rPr>
          <w:rFonts w:hint="eastAsia" w:ascii="宋体" w:hAnsi="宋体"/>
          <w:sz w:val="24"/>
          <w:lang w:val="en-US" w:eastAsia="zh-CN"/>
        </w:rPr>
        <w:t xml:space="preserve">   A、互助组       B、初级社       C、高级社       D、人民公社</w:t>
      </w:r>
    </w:p>
    <w:p>
      <w:pPr>
        <w:tabs>
          <w:tab w:val="left" w:pos="660"/>
        </w:tabs>
        <w:spacing w:line="400" w:lineRule="exact"/>
        <w:ind w:firstLine="0" w:firstLineChars="0"/>
        <w:rPr>
          <w:rFonts w:hint="eastAsia" w:ascii="宋体" w:hAnsi="宋体"/>
          <w:sz w:val="24"/>
        </w:rPr>
      </w:pPr>
      <w:r>
        <w:rPr>
          <w:rFonts w:hint="eastAsia" w:ascii="宋体" w:hAnsi="宋体"/>
          <w:sz w:val="24"/>
          <w:lang w:val="en-US" w:eastAsia="zh-CN"/>
        </w:rPr>
        <w:t>10、</w:t>
      </w:r>
      <w:r>
        <w:rPr>
          <w:rFonts w:hint="eastAsia" w:ascii="宋体" w:hAnsi="宋体"/>
          <w:sz w:val="24"/>
        </w:rPr>
        <w:t xml:space="preserve">乡村社会问题具有明显的（  </w:t>
      </w:r>
      <w:r>
        <w:rPr>
          <w:rFonts w:hint="eastAsia" w:ascii="宋体" w:hAnsi="宋体"/>
          <w:sz w:val="24"/>
          <w:lang w:val="en-US" w:eastAsia="zh-CN"/>
        </w:rPr>
        <w:t>A</w:t>
      </w:r>
      <w:r>
        <w:rPr>
          <w:rFonts w:hint="eastAsia" w:ascii="宋体" w:hAnsi="宋体"/>
          <w:sz w:val="24"/>
        </w:rPr>
        <w:t xml:space="preserve">   ）。</w:t>
      </w:r>
    </w:p>
    <w:p>
      <w:pPr>
        <w:tabs>
          <w:tab w:val="left" w:pos="660"/>
        </w:tabs>
        <w:spacing w:line="400" w:lineRule="exact"/>
        <w:ind w:firstLine="0" w:firstLineChars="0"/>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A、地域性       B、阶级性       C、民族性       D、经济性</w:t>
      </w:r>
    </w:p>
    <w:p>
      <w:pPr>
        <w:ind w:firstLine="0" w:firstLineChars="0"/>
        <w:rPr>
          <w:rFonts w:hint="eastAsia" w:ascii="宋体" w:hAnsi="宋体"/>
          <w:sz w:val="24"/>
        </w:rPr>
      </w:pPr>
      <w:r>
        <w:rPr>
          <w:rFonts w:hint="eastAsia" w:ascii="宋体" w:hAnsi="宋体"/>
          <w:sz w:val="24"/>
          <w:lang w:val="en-US" w:eastAsia="zh-CN"/>
        </w:rPr>
        <w:t>11、</w:t>
      </w:r>
      <w:r>
        <w:rPr>
          <w:rFonts w:hint="eastAsia" w:ascii="宋体" w:hAnsi="宋体"/>
          <w:sz w:val="24"/>
        </w:rPr>
        <w:t xml:space="preserve">在许多发达国家，出现了大城市居民向小城镇或乡村迁移的现象，这种现象被称为( </w:t>
      </w:r>
      <w:r>
        <w:rPr>
          <w:rFonts w:hint="eastAsia" w:ascii="宋体" w:hAnsi="宋体"/>
          <w:sz w:val="24"/>
          <w:lang w:val="en-US" w:eastAsia="zh-CN"/>
        </w:rPr>
        <w:t>C</w:t>
      </w:r>
      <w:r>
        <w:rPr>
          <w:rFonts w:hint="eastAsia" w:ascii="宋体" w:hAnsi="宋体"/>
          <w:sz w:val="24"/>
        </w:rPr>
        <w:t xml:space="preserve"> )。</w:t>
      </w:r>
    </w:p>
    <w:p>
      <w:pPr>
        <w:ind w:firstLine="0" w:firstLineChars="0"/>
        <w:rPr>
          <w:rFonts w:hint="eastAsia" w:ascii="宋体" w:hAnsi="宋体"/>
          <w:sz w:val="24"/>
        </w:rPr>
      </w:pPr>
      <w:r>
        <w:rPr>
          <w:rFonts w:hint="eastAsia" w:ascii="宋体" w:hAnsi="宋体"/>
          <w:sz w:val="24"/>
          <w:lang w:val="en-US" w:eastAsia="zh-CN"/>
        </w:rPr>
        <w:t xml:space="preserve">    </w:t>
      </w:r>
      <w:r>
        <w:rPr>
          <w:rFonts w:hint="eastAsia" w:ascii="宋体" w:hAnsi="宋体"/>
          <w:sz w:val="24"/>
        </w:rPr>
        <w:t>A. 过度城市化        B．郊区化        C. 逆城市化        D．城乡融合化</w:t>
      </w:r>
    </w:p>
    <w:p>
      <w:pPr>
        <w:tabs>
          <w:tab w:val="left" w:pos="660"/>
        </w:tabs>
        <w:spacing w:line="400" w:lineRule="exact"/>
        <w:ind w:firstLine="516" w:firstLineChars="0"/>
        <w:rPr>
          <w:rFonts w:hint="eastAsia" w:ascii="宋体" w:hAnsi="宋体"/>
          <w:sz w:val="24"/>
        </w:rPr>
      </w:pPr>
      <w:r>
        <w:rPr>
          <w:rFonts w:hint="eastAsia" w:ascii="宋体" w:hAnsi="宋体"/>
          <w:sz w:val="24"/>
        </w:rPr>
        <w:t>方式改变</w:t>
      </w:r>
    </w:p>
    <w:p>
      <w:pPr>
        <w:tabs>
          <w:tab w:val="left" w:pos="660"/>
        </w:tabs>
        <w:spacing w:line="400" w:lineRule="exact"/>
        <w:ind w:firstLine="0" w:firstLineChars="0"/>
        <w:rPr>
          <w:rFonts w:hint="eastAsia" w:ascii="宋体" w:hAnsi="宋体"/>
          <w:sz w:val="24"/>
        </w:rPr>
      </w:pPr>
      <w:r>
        <w:rPr>
          <w:rFonts w:hint="eastAsia" w:ascii="宋体" w:hAnsi="宋体"/>
          <w:sz w:val="24"/>
          <w:lang w:val="en-US" w:eastAsia="zh-CN"/>
        </w:rPr>
        <w:t>12、</w:t>
      </w:r>
      <w:r>
        <w:rPr>
          <w:rFonts w:hint="eastAsia" w:ascii="宋体" w:hAnsi="宋体"/>
          <w:sz w:val="24"/>
        </w:rPr>
        <w:t xml:space="preserve">从我国行政管理体制来看，被认为是乡村的标准范围是（  </w:t>
      </w:r>
      <w:r>
        <w:rPr>
          <w:rFonts w:hint="eastAsia" w:ascii="宋体" w:hAnsi="宋体"/>
          <w:sz w:val="24"/>
          <w:lang w:val="en-US" w:eastAsia="zh-CN"/>
        </w:rPr>
        <w:t>B</w:t>
      </w:r>
      <w:r>
        <w:rPr>
          <w:rFonts w:hint="eastAsia" w:ascii="宋体" w:hAnsi="宋体"/>
          <w:sz w:val="24"/>
        </w:rPr>
        <w:t xml:space="preserve">   ）。</w:t>
      </w:r>
    </w:p>
    <w:p>
      <w:pPr>
        <w:tabs>
          <w:tab w:val="left" w:pos="660"/>
        </w:tabs>
        <w:spacing w:line="400" w:lineRule="exact"/>
        <w:ind w:firstLine="387" w:firstLineChars="150"/>
        <w:rPr>
          <w:rFonts w:hint="eastAsia" w:ascii="宋体" w:hAnsi="宋体"/>
          <w:sz w:val="24"/>
        </w:rPr>
      </w:pPr>
      <w:r>
        <w:rPr>
          <w:rFonts w:hint="eastAsia" w:ascii="宋体" w:hAnsi="宋体"/>
          <w:sz w:val="24"/>
        </w:rPr>
        <w:t>A、自然村       B、行政村       C、乡镇以下       D、县以下</w:t>
      </w:r>
    </w:p>
    <w:p>
      <w:pPr>
        <w:ind w:firstLine="0" w:firstLineChars="0"/>
        <w:rPr>
          <w:rFonts w:hint="eastAsia" w:ascii="宋体" w:hAnsi="宋体"/>
          <w:sz w:val="24"/>
        </w:rPr>
      </w:pPr>
      <w:r>
        <w:rPr>
          <w:rFonts w:hint="eastAsia" w:ascii="宋体" w:hAnsi="宋体"/>
          <w:sz w:val="24"/>
          <w:lang w:val="en-US" w:eastAsia="zh-CN"/>
        </w:rPr>
        <w:t>13、</w:t>
      </w:r>
      <w:r>
        <w:rPr>
          <w:rFonts w:hint="eastAsia" w:ascii="宋体" w:hAnsi="宋体"/>
          <w:sz w:val="24"/>
        </w:rPr>
        <w:t xml:space="preserve">乡村家庭联产承包责任制始于(  </w:t>
      </w:r>
      <w:r>
        <w:rPr>
          <w:rFonts w:hint="eastAsia" w:ascii="宋体" w:hAnsi="宋体"/>
          <w:sz w:val="24"/>
          <w:lang w:val="en-US" w:eastAsia="zh-CN"/>
        </w:rPr>
        <w:t>D</w:t>
      </w:r>
      <w:r>
        <w:rPr>
          <w:rFonts w:hint="eastAsia" w:ascii="宋体" w:hAnsi="宋体"/>
          <w:sz w:val="24"/>
        </w:rPr>
        <w:t xml:space="preserve">  )。</w:t>
      </w:r>
    </w:p>
    <w:p>
      <w:pPr>
        <w:ind w:firstLine="0" w:firstLineChars="0"/>
        <w:rPr>
          <w:rFonts w:hint="eastAsia" w:ascii="宋体" w:hAnsi="宋体"/>
          <w:sz w:val="24"/>
        </w:rPr>
      </w:pPr>
      <w:r>
        <w:rPr>
          <w:rFonts w:hint="eastAsia" w:ascii="宋体" w:hAnsi="宋体"/>
          <w:sz w:val="24"/>
          <w:lang w:val="en-US" w:eastAsia="zh-CN"/>
        </w:rPr>
        <w:t xml:space="preserve">   </w:t>
      </w:r>
      <w:r>
        <w:rPr>
          <w:rFonts w:hint="eastAsia" w:ascii="宋体" w:hAnsi="宋体"/>
          <w:sz w:val="24"/>
        </w:rPr>
        <w:t>A．山东</w:t>
      </w:r>
      <w:r>
        <w:rPr>
          <w:rFonts w:hint="eastAsia" w:ascii="宋体" w:hAnsi="宋体"/>
          <w:sz w:val="24"/>
          <w:lang w:val="en-US" w:eastAsia="zh-CN"/>
        </w:rPr>
        <w:t xml:space="preserve">         </w:t>
      </w:r>
      <w:r>
        <w:rPr>
          <w:rFonts w:hint="eastAsia" w:ascii="宋体" w:hAnsi="宋体"/>
          <w:sz w:val="24"/>
        </w:rPr>
        <w:t>B．安徽</w:t>
      </w:r>
      <w:r>
        <w:rPr>
          <w:rFonts w:hint="eastAsia" w:ascii="宋体" w:hAnsi="宋体"/>
          <w:sz w:val="24"/>
          <w:lang w:val="en-US" w:eastAsia="zh-CN"/>
        </w:rPr>
        <w:t xml:space="preserve">         </w:t>
      </w:r>
      <w:r>
        <w:rPr>
          <w:rFonts w:hint="eastAsia" w:ascii="宋体" w:hAnsi="宋体"/>
          <w:sz w:val="24"/>
        </w:rPr>
        <w:t>C. 河南</w:t>
      </w:r>
      <w:r>
        <w:rPr>
          <w:rFonts w:hint="eastAsia" w:ascii="宋体" w:hAnsi="宋体"/>
          <w:sz w:val="24"/>
          <w:lang w:val="en-US" w:eastAsia="zh-CN"/>
        </w:rPr>
        <w:t xml:space="preserve">         </w:t>
      </w:r>
      <w:r>
        <w:rPr>
          <w:rFonts w:hint="eastAsia" w:ascii="宋体" w:hAnsi="宋体"/>
          <w:sz w:val="24"/>
        </w:rPr>
        <w:t>D．四川</w:t>
      </w:r>
    </w:p>
    <w:p>
      <w:pPr>
        <w:ind w:firstLine="0" w:firstLineChars="0"/>
        <w:rPr>
          <w:rFonts w:hint="eastAsia" w:ascii="宋体" w:hAnsi="宋体"/>
          <w:sz w:val="24"/>
          <w:lang w:val="en-US" w:eastAsia="zh-CN"/>
        </w:rPr>
      </w:pPr>
      <w:r>
        <w:rPr>
          <w:rFonts w:hint="eastAsia" w:ascii="宋体" w:hAnsi="宋体"/>
          <w:sz w:val="24"/>
          <w:lang w:val="en-US" w:eastAsia="zh-CN"/>
        </w:rPr>
        <w:t>14、在许多发达国家，出现了大城市居民向小城镇或乡村迁移的现象，这种现象被称为(  C  ) </w:t>
      </w:r>
    </w:p>
    <w:p>
      <w:pPr>
        <w:ind w:firstLine="0" w:firstLineChars="0"/>
        <w:rPr>
          <w:rFonts w:hint="eastAsia" w:ascii="宋体" w:hAnsi="宋体"/>
          <w:sz w:val="24"/>
          <w:lang w:val="en-US" w:eastAsia="zh-CN"/>
        </w:rPr>
      </w:pPr>
      <w:r>
        <w:rPr>
          <w:rFonts w:hint="eastAsia" w:ascii="宋体" w:hAnsi="宋体"/>
          <w:sz w:val="24"/>
          <w:lang w:val="en-US" w:eastAsia="zh-CN"/>
        </w:rPr>
        <w:t>  A．过度城市化    B．郊区化   C．逆城市化      D．城乡融合</w:t>
      </w:r>
    </w:p>
    <w:p>
      <w:pPr>
        <w:tabs>
          <w:tab w:val="left" w:pos="660"/>
        </w:tabs>
        <w:spacing w:line="400" w:lineRule="exact"/>
        <w:ind w:firstLine="0" w:firstLineChars="0"/>
        <w:rPr>
          <w:rFonts w:hint="eastAsia" w:ascii="宋体" w:hAnsi="宋体"/>
          <w:sz w:val="24"/>
        </w:rPr>
      </w:pPr>
      <w:r>
        <w:rPr>
          <w:rFonts w:hint="eastAsia" w:ascii="宋体" w:hAnsi="宋体"/>
          <w:sz w:val="24"/>
          <w:lang w:val="en-US" w:eastAsia="zh-CN"/>
        </w:rPr>
        <w:t>15、</w:t>
      </w:r>
      <w:r>
        <w:rPr>
          <w:rFonts w:hint="eastAsia" w:ascii="宋体" w:hAnsi="宋体"/>
          <w:sz w:val="24"/>
        </w:rPr>
        <w:t xml:space="preserve">乡村城镇化的表现形式多种多样，其中最显著地特征是（  </w:t>
      </w:r>
      <w:r>
        <w:rPr>
          <w:rFonts w:hint="eastAsia" w:ascii="宋体" w:hAnsi="宋体"/>
          <w:sz w:val="24"/>
          <w:lang w:val="en-US" w:eastAsia="zh-CN"/>
        </w:rPr>
        <w:t>C</w:t>
      </w:r>
      <w:r>
        <w:rPr>
          <w:rFonts w:hint="eastAsia" w:ascii="宋体" w:hAnsi="宋体"/>
          <w:sz w:val="24"/>
        </w:rPr>
        <w:t xml:space="preserve">   ）。</w:t>
      </w:r>
    </w:p>
    <w:p>
      <w:pPr>
        <w:ind w:firstLine="0" w:firstLineChars="0"/>
        <w:rPr>
          <w:rFonts w:hint="eastAsia" w:ascii="宋体" w:hAnsi="宋体"/>
          <w:sz w:val="24"/>
        </w:rPr>
      </w:pPr>
      <w:r>
        <w:rPr>
          <w:rFonts w:hint="eastAsia" w:ascii="宋体" w:hAnsi="宋体"/>
          <w:sz w:val="24"/>
        </w:rPr>
        <w:t>A、机械化生产  B、居住环境变化  C、乡村人口变为城镇人口   D、生活</w:t>
      </w:r>
    </w:p>
    <w:p>
      <w:pPr>
        <w:ind w:left="0" w:leftChars="0" w:firstLine="0" w:firstLineChars="0"/>
        <w:rPr>
          <w:rFonts w:hint="eastAsia"/>
          <w:lang w:val="en-US" w:eastAsia="zh-CN"/>
        </w:rPr>
      </w:pPr>
      <w:r>
        <w:rPr>
          <w:rFonts w:hint="eastAsia"/>
          <w:lang w:val="en-US" w:eastAsia="zh-CN"/>
        </w:rPr>
        <w:t>二、简答题</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240" w:lineRule="auto"/>
        <w:ind w:right="0" w:rightChars="0"/>
        <w:textAlignment w:val="auto"/>
        <w:outlineLvl w:val="9"/>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1、社会组织的构成要素</w:t>
      </w:r>
    </w:p>
    <w:p>
      <w:pPr>
        <w:keepNext w:val="0"/>
        <w:keepLines w:val="0"/>
        <w:pageBreakBefore w:val="0"/>
        <w:widowControl/>
        <w:kinsoku/>
        <w:wordWrap/>
        <w:overflowPunct w:val="0"/>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一定数量的成员。</w:t>
      </w:r>
    </w:p>
    <w:p>
      <w:pPr>
        <w:keepNext w:val="0"/>
        <w:keepLines w:val="0"/>
        <w:pageBreakBefore w:val="0"/>
        <w:widowControl/>
        <w:kinsoku/>
        <w:wordWrap/>
        <w:overflowPunct w:val="0"/>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特定的活动目标。</w:t>
      </w:r>
    </w:p>
    <w:p>
      <w:pPr>
        <w:keepNext w:val="0"/>
        <w:keepLines w:val="0"/>
        <w:pageBreakBefore w:val="0"/>
        <w:widowControl/>
        <w:kinsoku/>
        <w:wordWrap/>
        <w:overflowPunct w:val="0"/>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相对规范的组织规程。</w:t>
      </w:r>
    </w:p>
    <w:p>
      <w:pPr>
        <w:keepNext w:val="0"/>
        <w:keepLines w:val="0"/>
        <w:pageBreakBefore w:val="0"/>
        <w:widowControl/>
        <w:kinsoku/>
        <w:wordWrap/>
        <w:overflowPunct w:val="0"/>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职责、权力的分层体系。</w:t>
      </w:r>
    </w:p>
    <w:p>
      <w:pPr>
        <w:keepNext w:val="0"/>
        <w:keepLines w:val="0"/>
        <w:pageBreakBefore w:val="0"/>
        <w:widowControl/>
        <w:kinsoku/>
        <w:wordWrap/>
        <w:overflowPunct w:val="0"/>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一定的物质设备。</w:t>
      </w:r>
    </w:p>
    <w:p>
      <w:pPr>
        <w:keepNext w:val="0"/>
        <w:keepLines w:val="0"/>
        <w:pageBreakBefore w:val="0"/>
        <w:widowControl/>
        <w:kinsoku/>
        <w:wordWrap/>
        <w:overflowPunct w:val="0"/>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乡村居民社会化的内容。</w:t>
      </w:r>
    </w:p>
    <w:p>
      <w:pPr>
        <w:keepNext w:val="0"/>
        <w:keepLines w:val="0"/>
        <w:pageBreakBefore w:val="0"/>
        <w:widowControl/>
        <w:kinsoku/>
        <w:wordWrap/>
        <w:overflowPunct w:val="0"/>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(1)教导生活技能和谋生手段。前者指直接运用物质资料以维持自己生命的能力和方法。后者则指获取自己生存所需物质资料的能力，即通过劳动而获取物质生活条件的方法和手段。</w:t>
      </w:r>
    </w:p>
    <w:p>
      <w:pPr>
        <w:keepNext w:val="0"/>
        <w:keepLines w:val="0"/>
        <w:pageBreakBefore w:val="0"/>
        <w:widowControl/>
        <w:kinsoku/>
        <w:wordWrap/>
        <w:overflowPunct w:val="0"/>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(2)学习社会规范。一个人要真正成为社会的一员，必须学习这些先于自己而存在的行为规范，社会也有责任教导人们习得社会规范，以实现社会秩序与和谐。  </w:t>
      </w:r>
    </w:p>
    <w:p>
      <w:pPr>
        <w:keepNext w:val="0"/>
        <w:keepLines w:val="0"/>
        <w:pageBreakBefore w:val="0"/>
        <w:widowControl/>
        <w:kinsoku/>
        <w:wordWrap/>
        <w:overflowPunct w:val="0"/>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(3)确定人生目标。人生目标不是生来就有的!；而是上一代和社会教育的结果。它是家庭和社会有意识的教育和引导、社会文化的熏陶及个人人生经验较长时间相互作用的结果。 </w:t>
      </w:r>
    </w:p>
    <w:p>
      <w:pPr>
        <w:keepNext w:val="0"/>
        <w:keepLines w:val="0"/>
        <w:pageBreakBefore w:val="0"/>
        <w:widowControl/>
        <w:kinsoku/>
        <w:wordWrap/>
        <w:overflowPunct w:val="0"/>
        <w:topLinePunct w:val="0"/>
        <w:autoSpaceDE/>
        <w:autoSpaceDN/>
        <w:bidi w:val="0"/>
        <w:adjustRightInd/>
        <w:snapToGrid/>
        <w:spacing w:before="0" w:beforeLines="0" w:after="0" w:afterLines="0" w:line="240" w:lineRule="auto"/>
        <w:ind w:left="0" w:leftChars="0" w:right="0" w:rightChars="0" w:firstLine="0" w:firstLineChars="0"/>
        <w:jc w:val="both"/>
        <w:textAlignment w:val="auto"/>
        <w:outlineLvl w:val="9"/>
        <w:rPr>
          <w:rFonts w:hint="eastAsia" w:ascii="宋体" w:hAnsi="宋体" w:eastAsia="宋体" w:cs="宋体"/>
          <w:sz w:val="24"/>
          <w:szCs w:val="24"/>
        </w:rPr>
      </w:pPr>
      <w:r>
        <w:rPr>
          <w:rFonts w:hint="eastAsia" w:ascii="宋体" w:hAnsi="宋体" w:eastAsia="宋体" w:cs="宋体"/>
          <w:sz w:val="24"/>
          <w:szCs w:val="24"/>
        </w:rPr>
        <w:t>(4)培养社会角色。个人社会化的全部内容的总和是培养合格的社会角色人选，这也是个人社会的目标。</w:t>
      </w:r>
    </w:p>
    <w:p>
      <w:pPr>
        <w:numPr>
          <w:ilvl w:val="0"/>
          <w:numId w:val="0"/>
        </w:numPr>
        <w:rPr>
          <w:rFonts w:hint="eastAsia"/>
          <w:sz w:val="24"/>
          <w:szCs w:val="24"/>
          <w:lang w:val="en-US" w:eastAsia="zh-CN"/>
        </w:rPr>
      </w:pPr>
      <w:r>
        <w:rPr>
          <w:rFonts w:hint="eastAsia"/>
          <w:sz w:val="24"/>
          <w:szCs w:val="24"/>
          <w:lang w:val="en-US" w:eastAsia="zh-CN"/>
        </w:rPr>
        <w:t>3、简述社会趋同论。</w:t>
      </w:r>
    </w:p>
    <w:p>
      <w:pPr>
        <w:numPr>
          <w:ilvl w:val="0"/>
          <w:numId w:val="0"/>
        </w:numPr>
        <w:rPr>
          <w:rFonts w:hint="eastAsia"/>
          <w:sz w:val="24"/>
          <w:szCs w:val="24"/>
          <w:lang w:val="en-US" w:eastAsia="zh-CN"/>
        </w:rPr>
      </w:pPr>
      <w:r>
        <w:rPr>
          <w:rFonts w:hint="eastAsia"/>
          <w:sz w:val="24"/>
          <w:szCs w:val="24"/>
          <w:lang w:val="en-US" w:eastAsia="zh-CN"/>
        </w:rPr>
        <w:t xml:space="preserve">    社会趋同论是一些研究社会现代化问题的学者在分析世界各国现代化道路时表达的一种观点，是反映各国社会现代化的共同点的理论。</w:t>
      </w:r>
    </w:p>
    <w:p>
      <w:pPr>
        <w:numPr>
          <w:ilvl w:val="0"/>
          <w:numId w:val="0"/>
        </w:numPr>
        <w:rPr>
          <w:rFonts w:hint="eastAsia"/>
          <w:sz w:val="24"/>
          <w:szCs w:val="24"/>
          <w:lang w:val="en-US" w:eastAsia="zh-CN"/>
        </w:rPr>
      </w:pPr>
      <w:r>
        <w:rPr>
          <w:rFonts w:hint="eastAsia"/>
          <w:sz w:val="24"/>
          <w:szCs w:val="24"/>
          <w:lang w:val="en-US" w:eastAsia="zh-CN"/>
        </w:rPr>
        <w:t>    在社会现代化的进程中，各不相同，甚至社会制度也不同，但是只要这些国家走上现代化道路，就会经历同样的过程，这就是经济的工业化、政治的民主化、组织管理的科层化、城市化和日常生活的世俗化。随着社会现代化的进展，不同的国家在上述诸方面变得越来越相似，即表现为趋同。</w:t>
      </w:r>
    </w:p>
    <w:p>
      <w:pPr>
        <w:numPr>
          <w:ilvl w:val="0"/>
          <w:numId w:val="0"/>
        </w:numPr>
        <w:ind w:firstLine="217"/>
        <w:rPr>
          <w:rFonts w:hint="eastAsia"/>
          <w:sz w:val="24"/>
          <w:szCs w:val="24"/>
          <w:lang w:val="en-US" w:eastAsia="zh-CN"/>
        </w:rPr>
      </w:pPr>
      <w:r>
        <w:rPr>
          <w:rFonts w:hint="eastAsia"/>
          <w:sz w:val="24"/>
          <w:szCs w:val="24"/>
          <w:lang w:val="en-US" w:eastAsia="zh-CN"/>
        </w:rPr>
        <w:t>尽管各国的现代化的过程中会出现某些相似特征，但同时也存在明显差异。因此，认为社会现代化就是后发展国家向发达的西方国家看齐的全盘西化的观点是站不住脚的。同时，认为一个国家的现代化会走与其他国家完全不同的路也有失片面。</w:t>
      </w:r>
    </w:p>
    <w:p>
      <w:pPr>
        <w:numPr>
          <w:ilvl w:val="0"/>
          <w:numId w:val="0"/>
        </w:numPr>
        <w:rPr>
          <w:rFonts w:hint="eastAsia"/>
          <w:sz w:val="24"/>
          <w:szCs w:val="24"/>
          <w:lang w:val="en-US" w:eastAsia="zh-CN"/>
        </w:rPr>
      </w:pPr>
      <w:r>
        <w:rPr>
          <w:rFonts w:hint="eastAsia"/>
          <w:sz w:val="24"/>
          <w:szCs w:val="24"/>
          <w:lang w:val="en-US" w:eastAsia="zh-CN"/>
        </w:rPr>
        <w:t>4、社会分层的标准。</w:t>
      </w:r>
    </w:p>
    <w:p>
      <w:pPr>
        <w:numPr>
          <w:ilvl w:val="0"/>
          <w:numId w:val="0"/>
        </w:numPr>
        <w:ind w:firstLine="217"/>
        <w:rPr>
          <w:rFonts w:hint="eastAsia"/>
          <w:sz w:val="24"/>
          <w:szCs w:val="24"/>
          <w:lang w:val="en-US" w:eastAsia="zh-CN"/>
        </w:rPr>
      </w:pPr>
      <w:r>
        <w:rPr>
          <w:rFonts w:hint="eastAsia"/>
          <w:sz w:val="24"/>
          <w:szCs w:val="24"/>
          <w:lang w:val="en-US" w:eastAsia="zh-CN"/>
        </w:rPr>
        <w:t>第一，收入。收入与人们的消费方式、生活习惯、安全感和积极性有着密切关系，收入差距对社会安定也有某种程度的影响。</w:t>
      </w:r>
      <w:bookmarkStart w:id="0" w:name="_GoBack"/>
      <w:bookmarkEnd w:id="0"/>
    </w:p>
    <w:p>
      <w:pPr>
        <w:numPr>
          <w:ilvl w:val="0"/>
          <w:numId w:val="0"/>
        </w:numPr>
        <w:ind w:firstLine="217"/>
        <w:rPr>
          <w:rFonts w:hint="eastAsia"/>
          <w:sz w:val="24"/>
          <w:szCs w:val="24"/>
          <w:lang w:val="en-US" w:eastAsia="zh-CN"/>
        </w:rPr>
      </w:pPr>
      <w:r>
        <w:rPr>
          <w:rFonts w:hint="eastAsia"/>
          <w:sz w:val="24"/>
          <w:szCs w:val="24"/>
          <w:lang w:val="en-US" w:eastAsia="zh-CN"/>
        </w:rPr>
        <w:t>    第二，职业。职业地位是人们在现代社会中的主要社会地位，是个人进行社会活动的主要场所。职业环境、职业声望、职业活动的范围与性质等等不仅影响着在职人员的社会表现，同时影响着社会流动的方向。</w:t>
      </w:r>
    </w:p>
    <w:p>
      <w:pPr>
        <w:numPr>
          <w:ilvl w:val="0"/>
          <w:numId w:val="0"/>
        </w:numPr>
        <w:ind w:firstLine="217"/>
        <w:rPr>
          <w:rFonts w:hint="eastAsia"/>
          <w:sz w:val="24"/>
          <w:szCs w:val="24"/>
          <w:lang w:val="en-US" w:eastAsia="zh-CN"/>
        </w:rPr>
      </w:pPr>
      <w:r>
        <w:rPr>
          <w:rFonts w:hint="eastAsia"/>
          <w:sz w:val="24"/>
          <w:szCs w:val="24"/>
          <w:lang w:val="en-US" w:eastAsia="zh-CN"/>
        </w:rPr>
        <w:t>    第三，教育程度。教育程度直接影响着人的能力、知识、技术、趣味、价值观、审美观以及婚姻生育意愿、修养程度等。</w:t>
      </w:r>
    </w:p>
    <w:p>
      <w:pPr>
        <w:numPr>
          <w:ilvl w:val="0"/>
          <w:numId w:val="0"/>
        </w:numPr>
        <w:ind w:firstLine="217"/>
        <w:rPr>
          <w:rFonts w:hint="eastAsia"/>
          <w:sz w:val="24"/>
          <w:szCs w:val="24"/>
          <w:lang w:val="en-US" w:eastAsia="zh-CN"/>
        </w:rPr>
      </w:pPr>
      <w:r>
        <w:rPr>
          <w:rFonts w:hint="eastAsia"/>
          <w:sz w:val="24"/>
          <w:szCs w:val="24"/>
          <w:lang w:val="en-US" w:eastAsia="zh-CN"/>
        </w:rPr>
        <w:t>    第四，权力。权力大小决定着一个人在群体和社会中向别人施加影响的能力，往往会影响一个人的性格。</w:t>
      </w:r>
    </w:p>
    <w:p>
      <w:pPr>
        <w:numPr>
          <w:ilvl w:val="0"/>
          <w:numId w:val="0"/>
        </w:numPr>
        <w:ind w:firstLine="217"/>
        <w:rPr>
          <w:rFonts w:hint="eastAsia"/>
          <w:sz w:val="24"/>
          <w:szCs w:val="24"/>
          <w:lang w:val="en-US" w:eastAsia="zh-CN"/>
        </w:rPr>
      </w:pPr>
      <w:r>
        <w:rPr>
          <w:rFonts w:hint="eastAsia"/>
          <w:sz w:val="24"/>
          <w:szCs w:val="24"/>
          <w:lang w:val="en-US" w:eastAsia="zh-CN"/>
        </w:rPr>
        <w:t>    此外，像家庭背景、居住区位等也可以作为分层的标准。</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240" w:lineRule="auto"/>
        <w:ind w:left="0" w:leftChars="0" w:right="0" w:rightChars="0"/>
        <w:textAlignment w:val="auto"/>
        <w:outlineLvl w:val="9"/>
        <w:rPr>
          <w:rFonts w:hint="eastAsia" w:ascii="宋体" w:hAnsi="宋体"/>
          <w:b w:val="0"/>
          <w:bCs w:val="0"/>
          <w:sz w:val="24"/>
          <w:szCs w:val="24"/>
          <w:highlight w:val="none"/>
          <w:lang w:val="en-US" w:eastAsia="zh-CN"/>
        </w:rPr>
      </w:pPr>
      <w:r>
        <w:rPr>
          <w:rFonts w:hint="eastAsia"/>
          <w:sz w:val="24"/>
          <w:szCs w:val="24"/>
          <w:lang w:val="en-US" w:eastAsia="zh-CN"/>
        </w:rPr>
        <w:t>5、</w:t>
      </w:r>
      <w:r>
        <w:rPr>
          <w:rFonts w:hint="eastAsia" w:ascii="宋体" w:hAnsi="宋体"/>
          <w:b w:val="0"/>
          <w:bCs w:val="0"/>
          <w:sz w:val="24"/>
          <w:szCs w:val="24"/>
          <w:highlight w:val="none"/>
          <w:lang w:val="en-US" w:eastAsia="zh-CN"/>
        </w:rPr>
        <w:t>乡村社会流动的原因。</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240" w:lineRule="auto"/>
        <w:ind w:left="0" w:leftChars="0" w:right="0" w:rightChars="0"/>
        <w:textAlignment w:val="auto"/>
        <w:outlineLvl w:val="9"/>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 xml:space="preserve">   第一，生产力的发展、农业产业结构优化，乡镇企业发展，这是乡村社会流动的根本动因。</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240" w:lineRule="auto"/>
        <w:ind w:left="0" w:leftChars="0" w:right="0" w:rightChars="0"/>
        <w:textAlignment w:val="auto"/>
        <w:outlineLvl w:val="9"/>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 xml:space="preserve">   第二，城镇化速度加快，这是乡村社会流动的又一动因。</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240" w:lineRule="auto"/>
        <w:ind w:left="0" w:leftChars="0" w:right="0" w:rightChars="0"/>
        <w:textAlignment w:val="auto"/>
        <w:outlineLvl w:val="9"/>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 xml:space="preserve">   第三，随着社会主义市场经济的建立和完善，市场因素正逐步扩大，权力因素逐渐减弱，这是乡村社会流动的又一动因。</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240" w:lineRule="auto"/>
        <w:ind w:left="0" w:leftChars="0" w:right="0" w:rightChars="0"/>
        <w:textAlignment w:val="auto"/>
        <w:outlineLvl w:val="9"/>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 xml:space="preserve">   第四，城乡二元社会结构导致的城乡差别、工农差别，这是乡村社会流动的又一动因。</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240" w:lineRule="auto"/>
        <w:ind w:left="0" w:leftChars="0" w:right="0" w:rightChars="0"/>
        <w:textAlignment w:val="auto"/>
        <w:outlineLvl w:val="9"/>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6、社会保障的功能。</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240" w:lineRule="auto"/>
        <w:ind w:left="0" w:leftChars="0" w:right="0" w:rightChars="0"/>
        <w:textAlignment w:val="auto"/>
        <w:outlineLvl w:val="9"/>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其一，政治功能是指社会保障对社会秩序、社会的利益分配格局的影响。   </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240" w:lineRule="auto"/>
        <w:ind w:left="0" w:leftChars="0" w:right="0" w:rightChars="0"/>
        <w:textAlignment w:val="auto"/>
        <w:outlineLvl w:val="9"/>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其二，经济功能是指社会保障对社会的经济活动、经济发展产生的影响。     </w:t>
      </w:r>
    </w:p>
    <w:p>
      <w:pPr>
        <w:keepNext w:val="0"/>
        <w:keepLines w:val="0"/>
        <w:pageBreakBefore w:val="0"/>
        <w:widowControl/>
        <w:numPr>
          <w:ilvl w:val="0"/>
          <w:numId w:val="0"/>
        </w:numPr>
        <w:tabs>
          <w:tab w:val="left" w:pos="660"/>
        </w:tabs>
        <w:kinsoku/>
        <w:wordWrap/>
        <w:overflowPunct w:val="0"/>
        <w:topLinePunct w:val="0"/>
        <w:autoSpaceDE/>
        <w:autoSpaceDN/>
        <w:bidi w:val="0"/>
        <w:adjustRightInd/>
        <w:snapToGrid/>
        <w:spacing w:line="240" w:lineRule="auto"/>
        <w:ind w:left="0" w:leftChars="0" w:right="0" w:rightChars="0"/>
        <w:textAlignment w:val="auto"/>
        <w:outlineLvl w:val="9"/>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其三，民生功能是指它对公民正常生活的影响。 </w:t>
      </w:r>
    </w:p>
    <w:p>
      <w:pPr>
        <w:keepNext w:val="0"/>
        <w:keepLines w:val="0"/>
        <w:pageBreakBefore w:val="0"/>
        <w:widowControl/>
        <w:numPr>
          <w:numId w:val="0"/>
        </w:numPr>
        <w:tabs>
          <w:tab w:val="left" w:pos="660"/>
        </w:tabs>
        <w:kinsoku/>
        <w:wordWrap/>
        <w:overflowPunct w:val="0"/>
        <w:topLinePunct w:val="0"/>
        <w:autoSpaceDE/>
        <w:autoSpaceDN/>
        <w:bidi w:val="0"/>
        <w:adjustRightInd/>
        <w:snapToGrid/>
        <w:spacing w:line="240" w:lineRule="auto"/>
        <w:ind w:right="0" w:rightChars="0"/>
        <w:textAlignment w:val="auto"/>
        <w:outlineLvl w:val="9"/>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社会保障制度的建立和完善是达到社会进步的手段和表现。社会进步是社会的物质财富和精神财富不断增长，社会成员的生活水平不断提高的状态和过程。</w:t>
      </w:r>
    </w:p>
    <w:p>
      <w:pPr>
        <w:keepNext w:val="0"/>
        <w:keepLines w:val="0"/>
        <w:pageBreakBefore w:val="0"/>
        <w:widowControl/>
        <w:numPr>
          <w:numId w:val="0"/>
        </w:numPr>
        <w:tabs>
          <w:tab w:val="left" w:pos="660"/>
        </w:tabs>
        <w:kinsoku/>
        <w:wordWrap/>
        <w:overflowPunct w:val="0"/>
        <w:topLinePunct w:val="0"/>
        <w:autoSpaceDE/>
        <w:autoSpaceDN/>
        <w:bidi w:val="0"/>
        <w:adjustRightInd/>
        <w:snapToGrid/>
        <w:spacing w:line="240" w:lineRule="auto"/>
        <w:ind w:right="0" w:rightChars="0"/>
        <w:textAlignment w:val="auto"/>
        <w:outlineLvl w:val="9"/>
        <w:rPr>
          <w:rFonts w:hint="eastAsia" w:ascii="宋体" w:hAnsi="宋体"/>
          <w:b w:val="0"/>
          <w:bCs/>
          <w:sz w:val="24"/>
          <w:szCs w:val="24"/>
          <w:highlight w:val="none"/>
          <w:lang w:val="en-US" w:eastAsia="zh-CN"/>
        </w:rPr>
      </w:pPr>
      <w:r>
        <w:rPr>
          <w:rFonts w:hint="eastAsia" w:ascii="宋体" w:hAnsi="宋体"/>
          <w:b w:val="0"/>
          <w:bCs/>
          <w:sz w:val="24"/>
          <w:szCs w:val="24"/>
          <w:highlight w:val="none"/>
          <w:lang w:val="en-US" w:eastAsia="zh-CN"/>
        </w:rPr>
        <w:t>7、初级社会群体的体征</w:t>
      </w:r>
    </w:p>
    <w:p>
      <w:pPr>
        <w:rPr>
          <w:rFonts w:hint="eastAsia"/>
          <w:sz w:val="24"/>
          <w:szCs w:val="24"/>
        </w:rPr>
      </w:pPr>
      <w:r>
        <w:rPr>
          <w:rFonts w:hint="eastAsia"/>
          <w:sz w:val="24"/>
          <w:szCs w:val="24"/>
        </w:rPr>
        <w:t>（1）初级社会群体的规模较小；</w:t>
      </w:r>
    </w:p>
    <w:p>
      <w:pPr>
        <w:rPr>
          <w:rFonts w:hint="eastAsia"/>
          <w:sz w:val="24"/>
          <w:szCs w:val="24"/>
        </w:rPr>
      </w:pPr>
      <w:r>
        <w:rPr>
          <w:rFonts w:hint="eastAsia"/>
          <w:sz w:val="24"/>
          <w:szCs w:val="24"/>
        </w:rPr>
        <w:t>（2）初级社会群体一般靠非正式控制来维持；</w:t>
      </w:r>
    </w:p>
    <w:p>
      <w:pPr>
        <w:rPr>
          <w:rFonts w:hint="eastAsia"/>
          <w:sz w:val="24"/>
          <w:szCs w:val="24"/>
        </w:rPr>
      </w:pPr>
      <w:r>
        <w:rPr>
          <w:rFonts w:hint="eastAsia"/>
          <w:sz w:val="24"/>
          <w:szCs w:val="24"/>
        </w:rPr>
        <w:t>（3）初级社会群体有直接的面对面的交往，成员关系带有浓厚的感情色彩；</w:t>
      </w:r>
    </w:p>
    <w:p>
      <w:pPr>
        <w:rPr>
          <w:rFonts w:hint="eastAsia"/>
          <w:sz w:val="24"/>
          <w:szCs w:val="24"/>
        </w:rPr>
      </w:pPr>
      <w:r>
        <w:rPr>
          <w:rFonts w:hint="eastAsia"/>
          <w:sz w:val="24"/>
          <w:szCs w:val="24"/>
        </w:rPr>
        <w:t>（4）初级社会群体成员之间有多重角色，表现了全部人格；（5）初级社会群体把满足成员的需求放在首位。</w:t>
      </w:r>
    </w:p>
    <w:p>
      <w:pPr>
        <w:numPr>
          <w:ilvl w:val="0"/>
          <w:numId w:val="0"/>
        </w:numPr>
        <w:rPr>
          <w:rFonts w:hint="eastAsia" w:ascii="宋体" w:hAnsi="宋体" w:eastAsia="宋体" w:cs="宋体"/>
          <w:sz w:val="24"/>
          <w:szCs w:val="24"/>
          <w:lang w:val="en-US" w:eastAsia="zh-CN"/>
        </w:rPr>
      </w:pPr>
    </w:p>
    <w:p>
      <w:pPr>
        <w:ind w:left="0" w:leftChars="0" w:firstLine="0" w:firstLine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43" w:usb2="00000009" w:usb3="00000000" w:csb0="400001FF" w:csb1="FFFF0000"/>
  </w:font>
  <w:font w:name="方正楷体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3835E4"/>
    <w:rsid w:val="7F3835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ind w:firstLine="200" w:firstLineChars="200"/>
      <w:jc w:val="both"/>
    </w:pPr>
    <w:rPr>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2017-05-23T00:49:00Z</dcterms:created>
  <dc:creator>ddjw456</dc:creator>
  <cp:lastModifiedBy>ddjw456</cp:lastModifiedBy>
  <dcterms:modified xsi:type="dcterms:W3CDTF">2017-05-23T01:07:00Z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